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3601" w14:textId="77777777" w:rsidR="005522D3" w:rsidRDefault="005522D3">
      <w:pPr>
        <w:pStyle w:val="PLANNING"/>
      </w:pPr>
    </w:p>
    <w:p w14:paraId="1467863A" w14:textId="77777777" w:rsidR="00441735" w:rsidRDefault="00052235" w:rsidP="000C3E7C">
      <w:pPr>
        <w:pStyle w:val="PLANNING"/>
        <w:jc w:val="center"/>
      </w:pPr>
      <w:r>
        <w:pict w14:anchorId="6A089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62952BF2" w14:textId="77777777" w:rsidR="00441735" w:rsidRDefault="00441735">
      <w:pPr>
        <w:pStyle w:val="PLANNING"/>
      </w:pPr>
    </w:p>
    <w:p w14:paraId="0FC3CAB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543B1B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1062D1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4FBF91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18F8A0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AAFCC06" w14:textId="77777777" w:rsidR="000C3E7C" w:rsidRDefault="000C3E7C" w:rsidP="000C3E7C">
      <w:pPr>
        <w:jc w:val="right"/>
        <w:rPr>
          <w:rFonts w:ascii="Calibri" w:hAnsi="Calibri"/>
          <w:noProof/>
          <w:sz w:val="18"/>
        </w:rPr>
      </w:pPr>
    </w:p>
    <w:p w14:paraId="6532B79A" w14:textId="77777777" w:rsidR="000C3E7C" w:rsidRDefault="000C3E7C" w:rsidP="000C3E7C">
      <w:pPr>
        <w:jc w:val="right"/>
        <w:rPr>
          <w:rFonts w:ascii="Calibri" w:hAnsi="Calibri"/>
          <w:noProof/>
          <w:sz w:val="18"/>
        </w:rPr>
      </w:pPr>
    </w:p>
    <w:p w14:paraId="65BA7C57" w14:textId="77777777" w:rsidR="000C3E7C" w:rsidRDefault="000C3E7C" w:rsidP="000C3E7C">
      <w:pPr>
        <w:jc w:val="right"/>
        <w:rPr>
          <w:rFonts w:ascii="Calibri" w:hAnsi="Calibri"/>
          <w:noProof/>
          <w:sz w:val="18"/>
        </w:rPr>
      </w:pPr>
    </w:p>
    <w:p w14:paraId="3E40F6F0" w14:textId="77777777" w:rsidR="000C3E7C" w:rsidRDefault="000C3E7C" w:rsidP="000C3E7C">
      <w:pPr>
        <w:jc w:val="right"/>
        <w:rPr>
          <w:rFonts w:ascii="Calibri" w:hAnsi="Calibri"/>
          <w:noProof/>
          <w:sz w:val="18"/>
        </w:rPr>
      </w:pPr>
    </w:p>
    <w:p w14:paraId="5D4E2D27" w14:textId="77777777" w:rsidR="000C3E7C" w:rsidRDefault="000C3E7C" w:rsidP="000C3E7C">
      <w:pPr>
        <w:jc w:val="right"/>
        <w:rPr>
          <w:rFonts w:ascii="Calibri" w:hAnsi="Calibri"/>
          <w:noProof/>
          <w:sz w:val="18"/>
        </w:rPr>
      </w:pPr>
    </w:p>
    <w:p w14:paraId="1B271473" w14:textId="09B8400D" w:rsidR="000C3E7C" w:rsidRPr="00894ED2" w:rsidRDefault="000C3E7C" w:rsidP="000C3E7C">
      <w:pPr>
        <w:rPr>
          <w:rFonts w:ascii="Calibri" w:hAnsi="Calibri"/>
          <w:noProof/>
        </w:rPr>
      </w:pPr>
      <w:r w:rsidRPr="00894ED2">
        <w:rPr>
          <w:rFonts w:ascii="Calibri" w:hAnsi="Calibri"/>
          <w:noProof/>
        </w:rPr>
        <w:t xml:space="preserve">My reference: </w:t>
      </w:r>
      <w:r w:rsidR="00214423">
        <w:rPr>
          <w:rFonts w:ascii="Calibri" w:hAnsi="Calibri"/>
          <w:noProof/>
        </w:rPr>
        <w:t>3/2022/0657</w:t>
      </w:r>
    </w:p>
    <w:p w14:paraId="45484D1A"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1C2C9AC" w14:textId="77777777" w:rsidR="000C3E7C" w:rsidRPr="00894ED2" w:rsidRDefault="00BB5956" w:rsidP="000C3E7C">
      <w:pPr>
        <w:rPr>
          <w:rFonts w:ascii="Calibri" w:hAnsi="Calibri"/>
          <w:noProof/>
        </w:rPr>
      </w:pPr>
      <w:r>
        <w:rPr>
          <w:rFonts w:ascii="Calibri" w:hAnsi="Calibri"/>
          <w:noProof/>
        </w:rPr>
        <w:t>www.ribblevalley.gov.uk</w:t>
      </w:r>
    </w:p>
    <w:p w14:paraId="28BF7C3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50C19D3" w14:textId="0564AE1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52235">
        <w:rPr>
          <w:rFonts w:ascii="Calibri" w:hAnsi="Calibri"/>
          <w:noProof/>
        </w:rPr>
        <w:t>31 October 2022</w:t>
      </w:r>
      <w:r w:rsidRPr="00894ED2">
        <w:rPr>
          <w:rFonts w:ascii="Calibri" w:hAnsi="Calibri"/>
          <w:noProof/>
        </w:rPr>
        <w:fldChar w:fldCharType="end"/>
      </w:r>
    </w:p>
    <w:p w14:paraId="4C47A312" w14:textId="77777777" w:rsidR="000C3E7C" w:rsidRDefault="000C3E7C" w:rsidP="000C3E7C">
      <w:pPr>
        <w:rPr>
          <w:rFonts w:ascii="Arial" w:hAnsi="Arial"/>
          <w:noProof/>
          <w:sz w:val="16"/>
        </w:rPr>
      </w:pPr>
    </w:p>
    <w:p w14:paraId="7347C732" w14:textId="77777777" w:rsidR="00441735" w:rsidRDefault="00441735">
      <w:pPr>
        <w:pStyle w:val="PLANNING"/>
      </w:pPr>
    </w:p>
    <w:p w14:paraId="23B1CB51" w14:textId="77777777" w:rsidR="00441735" w:rsidRDefault="00441735">
      <w:pPr>
        <w:pStyle w:val="PLANNING"/>
      </w:pPr>
    </w:p>
    <w:p w14:paraId="76D1A988" w14:textId="17120850" w:rsidR="000C3E7C" w:rsidRDefault="000C3E7C" w:rsidP="000C3E7C">
      <w:pPr>
        <w:rPr>
          <w:rFonts w:ascii="Calibri" w:hAnsi="Calibri" w:cs="Calibri"/>
          <w:color w:val="000000"/>
        </w:rPr>
      </w:pPr>
      <w:r w:rsidRPr="00344823">
        <w:rPr>
          <w:rFonts w:ascii="Calibri" w:hAnsi="Calibri" w:cs="Calibri"/>
          <w:color w:val="000000"/>
        </w:rPr>
        <w:t xml:space="preserve">Location: </w:t>
      </w:r>
      <w:r w:rsidR="00214423">
        <w:rPr>
          <w:rFonts w:ascii="Calibri" w:hAnsi="Calibri"/>
          <w:sz w:val="24"/>
          <w:szCs w:val="24"/>
        </w:rPr>
        <w:t>Land at Hawthorne Farm Hawthorne Place Clitheroe</w:t>
      </w:r>
    </w:p>
    <w:p w14:paraId="6461AEB4" w14:textId="038234E3"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14423">
        <w:rPr>
          <w:rFonts w:ascii="Calibri" w:hAnsi="Calibri"/>
          <w:sz w:val="24"/>
          <w:szCs w:val="24"/>
        </w:rPr>
        <w:t>Discharge of conditions 9 (surface water sustainable drainage scheme), 13 (artificial bird nesting and bat roosting boxes) and 17 (Boundary treatment) for application 3/2019/1104</w:t>
      </w:r>
    </w:p>
    <w:p w14:paraId="1278299A" w14:textId="77777777" w:rsidR="000C3E7C" w:rsidRDefault="000C3E7C" w:rsidP="000C3E7C">
      <w:pPr>
        <w:rPr>
          <w:rFonts w:ascii="Calibri" w:hAnsi="Calibri" w:cs="Calibri"/>
          <w:color w:val="000000"/>
        </w:rPr>
      </w:pPr>
    </w:p>
    <w:p w14:paraId="26E0B63D" w14:textId="4816A246"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r w:rsidR="00214423">
        <w:rPr>
          <w:rFonts w:ascii="Calibri" w:hAnsi="Calibri" w:cs="Calibri"/>
          <w:color w:val="000000"/>
        </w:rPr>
        <w:t>.</w:t>
      </w:r>
    </w:p>
    <w:p w14:paraId="7216BFFD" w14:textId="77777777" w:rsidR="00214423" w:rsidRDefault="00214423" w:rsidP="00214423">
      <w:pPr>
        <w:pStyle w:val="TableText"/>
        <w:rPr>
          <w:rFonts w:ascii="Calibri" w:hAnsi="Calibri"/>
          <w:sz w:val="24"/>
          <w:szCs w:val="24"/>
        </w:rPr>
      </w:pPr>
    </w:p>
    <w:p w14:paraId="087667BC" w14:textId="41764A8C" w:rsidR="00214423" w:rsidRDefault="00214423" w:rsidP="00214423">
      <w:pPr>
        <w:pStyle w:val="TableText"/>
        <w:rPr>
          <w:rFonts w:ascii="Calibri" w:hAnsi="Calibri"/>
          <w:sz w:val="24"/>
          <w:szCs w:val="24"/>
        </w:rPr>
      </w:pPr>
      <w:r>
        <w:rPr>
          <w:rFonts w:ascii="Calibri" w:hAnsi="Calibri"/>
          <w:sz w:val="24"/>
          <w:szCs w:val="24"/>
        </w:rPr>
        <w:t>Condition 9 (Surface Water Sustainable Drainage Scheme) is not discharged as the submitted details are not acceptable.</w:t>
      </w:r>
    </w:p>
    <w:p w14:paraId="77ECD693" w14:textId="169C53B7" w:rsidR="00214423" w:rsidRDefault="00214423" w:rsidP="00214423">
      <w:pPr>
        <w:rPr>
          <w:rFonts w:ascii="Calibri" w:hAnsi="Calibri"/>
          <w:sz w:val="24"/>
          <w:szCs w:val="24"/>
        </w:rPr>
      </w:pPr>
    </w:p>
    <w:p w14:paraId="275C3C6F" w14:textId="55C02D8E" w:rsidR="00214423" w:rsidRDefault="00214423" w:rsidP="000C3E7C">
      <w:pPr>
        <w:rPr>
          <w:rFonts w:ascii="Calibri" w:hAnsi="Calibri" w:cs="Calibri"/>
          <w:color w:val="000000"/>
        </w:rPr>
      </w:pPr>
    </w:p>
    <w:p w14:paraId="48A07627" w14:textId="4EE1A0A4" w:rsidR="00597839" w:rsidRDefault="00597839" w:rsidP="000C3E7C">
      <w:pPr>
        <w:rPr>
          <w:rFonts w:ascii="Calibri" w:hAnsi="Calibri" w:cs="Calibri"/>
          <w:color w:val="000000"/>
        </w:rPr>
      </w:pPr>
    </w:p>
    <w:p w14:paraId="40DC91B0" w14:textId="68CDEC2B" w:rsidR="00597839" w:rsidRDefault="00597839" w:rsidP="000C3E7C">
      <w:pPr>
        <w:rPr>
          <w:rFonts w:ascii="Calibri" w:hAnsi="Calibri" w:cs="Calibri"/>
          <w:color w:val="000000"/>
        </w:rPr>
      </w:pPr>
    </w:p>
    <w:p w14:paraId="3EEA28A7" w14:textId="38267240" w:rsidR="00597839" w:rsidRDefault="00597839" w:rsidP="000C3E7C">
      <w:pPr>
        <w:rPr>
          <w:rFonts w:ascii="Calibri" w:hAnsi="Calibri" w:cs="Calibri"/>
          <w:color w:val="000000"/>
        </w:rPr>
      </w:pPr>
    </w:p>
    <w:p w14:paraId="35F9C416" w14:textId="49E45ABB" w:rsidR="00597839" w:rsidRDefault="00597839" w:rsidP="000C3E7C">
      <w:pPr>
        <w:rPr>
          <w:rFonts w:ascii="Calibri" w:hAnsi="Calibri" w:cs="Calibri"/>
          <w:color w:val="000000"/>
        </w:rPr>
      </w:pPr>
    </w:p>
    <w:p w14:paraId="5879907F" w14:textId="4AA94CCD" w:rsidR="00597839" w:rsidRDefault="00597839" w:rsidP="000C3E7C">
      <w:pPr>
        <w:rPr>
          <w:rFonts w:ascii="Calibri" w:hAnsi="Calibri" w:cs="Calibri"/>
          <w:color w:val="000000"/>
        </w:rPr>
      </w:pPr>
    </w:p>
    <w:p w14:paraId="5BF42731" w14:textId="40907105" w:rsidR="00597839" w:rsidRDefault="00597839" w:rsidP="000C3E7C">
      <w:pPr>
        <w:rPr>
          <w:rFonts w:ascii="Calibri" w:hAnsi="Calibri" w:cs="Calibri"/>
          <w:color w:val="000000"/>
        </w:rPr>
      </w:pPr>
    </w:p>
    <w:p w14:paraId="004CAE14" w14:textId="3B75E52A" w:rsidR="00597839" w:rsidRDefault="00597839" w:rsidP="00597839">
      <w:pPr>
        <w:jc w:val="right"/>
        <w:rPr>
          <w:rFonts w:ascii="Calibri" w:hAnsi="Calibri" w:cs="Calibri"/>
          <w:color w:val="000000"/>
        </w:rPr>
      </w:pPr>
      <w:r>
        <w:rPr>
          <w:rFonts w:ascii="Calibri" w:hAnsi="Calibri" w:cs="Calibri"/>
          <w:color w:val="000000"/>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C560445" w14:textId="77777777">
        <w:trPr>
          <w:cantSplit/>
        </w:trPr>
        <w:tc>
          <w:tcPr>
            <w:tcW w:w="9414" w:type="dxa"/>
            <w:tcBorders>
              <w:left w:val="nil"/>
            </w:tcBorders>
          </w:tcPr>
          <w:p w14:paraId="310B4445" w14:textId="5FD7187A" w:rsidR="00214423" w:rsidRDefault="00214423">
            <w:pPr>
              <w:pStyle w:val="TableText"/>
              <w:rPr>
                <w:rFonts w:ascii="Calibri" w:hAnsi="Calibri"/>
                <w:sz w:val="24"/>
                <w:szCs w:val="24"/>
              </w:rPr>
            </w:pPr>
            <w:r>
              <w:rPr>
                <w:rFonts w:ascii="Calibri" w:hAnsi="Calibri"/>
                <w:sz w:val="24"/>
                <w:szCs w:val="24"/>
              </w:rPr>
              <w:lastRenderedPageBreak/>
              <w:t>Condition 13 (Artificial Bird Nesting and Bat Roosting Boxes) is partially discharge insofar that the submitted details are considered acceptable as follows:</w:t>
            </w:r>
          </w:p>
          <w:p w14:paraId="72D3E96F" w14:textId="77777777" w:rsidR="00214423" w:rsidRDefault="00214423">
            <w:pPr>
              <w:pStyle w:val="TableText"/>
              <w:rPr>
                <w:rFonts w:ascii="Calibri" w:hAnsi="Calibri"/>
                <w:sz w:val="24"/>
                <w:szCs w:val="24"/>
              </w:rPr>
            </w:pPr>
          </w:p>
          <w:p w14:paraId="4ACE3504" w14:textId="08B1EC73" w:rsidR="00214423" w:rsidRDefault="00214423">
            <w:pPr>
              <w:pStyle w:val="TableText"/>
              <w:rPr>
                <w:rFonts w:ascii="Calibri" w:hAnsi="Calibri"/>
                <w:sz w:val="24"/>
                <w:szCs w:val="24"/>
              </w:rPr>
            </w:pPr>
            <w:r>
              <w:rPr>
                <w:rFonts w:ascii="Calibri" w:hAnsi="Calibri"/>
                <w:sz w:val="24"/>
                <w:szCs w:val="24"/>
              </w:rPr>
              <w:t>Erap Ltd Consultant Ecologists Updated Report on Bat Access Panel and Bird Box Provisions Hawthorne Farm, Clitheroe BB7 2HU (Version 2) Updated 13th April, 2022.</w:t>
            </w:r>
          </w:p>
          <w:p w14:paraId="74A7B54D" w14:textId="77777777" w:rsidR="00214423" w:rsidRDefault="00214423">
            <w:pPr>
              <w:pStyle w:val="TableText"/>
              <w:rPr>
                <w:rFonts w:ascii="Calibri" w:hAnsi="Calibri"/>
                <w:sz w:val="24"/>
                <w:szCs w:val="24"/>
              </w:rPr>
            </w:pPr>
          </w:p>
          <w:p w14:paraId="5A4C142B" w14:textId="2A952052" w:rsidR="00214423" w:rsidRDefault="00214423">
            <w:pPr>
              <w:pStyle w:val="TableText"/>
              <w:rPr>
                <w:rFonts w:ascii="Calibri" w:hAnsi="Calibri"/>
                <w:sz w:val="24"/>
                <w:szCs w:val="24"/>
              </w:rPr>
            </w:pPr>
            <w:r>
              <w:rPr>
                <w:rFonts w:ascii="Calibri" w:hAnsi="Calibri"/>
                <w:sz w:val="24"/>
                <w:szCs w:val="24"/>
              </w:rPr>
              <w:t>The condition requires that the development be carried out in accordance with the approved details prior to occupation of each dwelling and thereafter retained.  Upon the development having been completed in strict accordance with the approved details this condition shall be considered fully discharged.</w:t>
            </w:r>
          </w:p>
          <w:p w14:paraId="4D351758" w14:textId="77777777" w:rsidR="00214423" w:rsidRDefault="00214423">
            <w:pPr>
              <w:pStyle w:val="TableText"/>
              <w:rPr>
                <w:rFonts w:ascii="Calibri" w:hAnsi="Calibri"/>
                <w:sz w:val="24"/>
                <w:szCs w:val="24"/>
              </w:rPr>
            </w:pPr>
          </w:p>
          <w:p w14:paraId="6C474E79" w14:textId="77777777" w:rsidR="00214423" w:rsidRDefault="00214423">
            <w:pPr>
              <w:pStyle w:val="TableText"/>
              <w:rPr>
                <w:rFonts w:ascii="Calibri" w:hAnsi="Calibri"/>
                <w:sz w:val="24"/>
                <w:szCs w:val="24"/>
              </w:rPr>
            </w:pPr>
            <w:r>
              <w:rPr>
                <w:rFonts w:ascii="Calibri" w:hAnsi="Calibri"/>
                <w:sz w:val="24"/>
                <w:szCs w:val="24"/>
              </w:rPr>
              <w:t>Condition 17 (Boundary Treatments is partially discharged insofar that the submitted details are considered acceptable as follows:</w:t>
            </w:r>
          </w:p>
          <w:p w14:paraId="6C688C70" w14:textId="77777777" w:rsidR="00214423" w:rsidRDefault="00214423">
            <w:pPr>
              <w:pStyle w:val="TableText"/>
              <w:rPr>
                <w:rFonts w:ascii="Calibri" w:hAnsi="Calibri"/>
                <w:sz w:val="24"/>
                <w:szCs w:val="24"/>
              </w:rPr>
            </w:pPr>
          </w:p>
          <w:p w14:paraId="21003DB7" w14:textId="77777777" w:rsidR="00214423" w:rsidRDefault="00214423">
            <w:pPr>
              <w:pStyle w:val="TableText"/>
              <w:rPr>
                <w:rFonts w:ascii="Calibri" w:hAnsi="Calibri"/>
                <w:sz w:val="24"/>
                <w:szCs w:val="24"/>
              </w:rPr>
            </w:pPr>
            <w:r>
              <w:rPr>
                <w:rFonts w:ascii="Calibri" w:hAnsi="Calibri"/>
                <w:sz w:val="24"/>
                <w:szCs w:val="24"/>
              </w:rPr>
              <w:t>Boundary Treatment Plan 214.302H dated Nov 2019</w:t>
            </w:r>
          </w:p>
          <w:p w14:paraId="07BFDA5D" w14:textId="77777777" w:rsidR="00214423" w:rsidRDefault="00214423">
            <w:pPr>
              <w:pStyle w:val="TableText"/>
              <w:rPr>
                <w:rFonts w:ascii="Calibri" w:hAnsi="Calibri"/>
                <w:sz w:val="24"/>
                <w:szCs w:val="24"/>
              </w:rPr>
            </w:pPr>
            <w:r>
              <w:rPr>
                <w:rFonts w:ascii="Calibri" w:hAnsi="Calibri"/>
                <w:sz w:val="24"/>
                <w:szCs w:val="24"/>
              </w:rPr>
              <w:t>1.1m High Timber Screen Fence SDF05.1 26/04/13</w:t>
            </w:r>
          </w:p>
          <w:p w14:paraId="315146F9" w14:textId="77777777" w:rsidR="00214423" w:rsidRDefault="00214423">
            <w:pPr>
              <w:pStyle w:val="TableText"/>
              <w:rPr>
                <w:rFonts w:ascii="Calibri" w:hAnsi="Calibri"/>
                <w:sz w:val="24"/>
                <w:szCs w:val="24"/>
              </w:rPr>
            </w:pPr>
            <w:r>
              <w:rPr>
                <w:rFonts w:ascii="Calibri" w:hAnsi="Calibri"/>
                <w:sz w:val="24"/>
                <w:szCs w:val="24"/>
              </w:rPr>
              <w:t xml:space="preserve">Dwarf Wall, </w:t>
            </w:r>
            <w:proofErr w:type="gramStart"/>
            <w:r>
              <w:rPr>
                <w:rFonts w:ascii="Calibri" w:hAnsi="Calibri"/>
                <w:sz w:val="24"/>
                <w:szCs w:val="24"/>
              </w:rPr>
              <w:t>Pier</w:t>
            </w:r>
            <w:proofErr w:type="gramEnd"/>
            <w:r>
              <w:rPr>
                <w:rFonts w:ascii="Calibri" w:hAnsi="Calibri"/>
                <w:sz w:val="24"/>
                <w:szCs w:val="24"/>
              </w:rPr>
              <w:t xml:space="preserve"> and Fence Detail DWFD.02 22.15.15</w:t>
            </w:r>
          </w:p>
          <w:p w14:paraId="62D1C45B" w14:textId="77777777" w:rsidR="00214423" w:rsidRDefault="00214423">
            <w:pPr>
              <w:pStyle w:val="TableText"/>
              <w:rPr>
                <w:rFonts w:ascii="Calibri" w:hAnsi="Calibri"/>
                <w:sz w:val="24"/>
                <w:szCs w:val="24"/>
              </w:rPr>
            </w:pPr>
            <w:r>
              <w:rPr>
                <w:rFonts w:ascii="Calibri" w:hAnsi="Calibri"/>
                <w:sz w:val="24"/>
                <w:szCs w:val="24"/>
              </w:rPr>
              <w:t>600mm High Timber Knee Rail SDF12 Mar 2018</w:t>
            </w:r>
          </w:p>
          <w:p w14:paraId="15ED3314" w14:textId="77777777" w:rsidR="00214423" w:rsidRDefault="00214423">
            <w:pPr>
              <w:pStyle w:val="TableText"/>
              <w:rPr>
                <w:rFonts w:ascii="Calibri" w:hAnsi="Calibri"/>
                <w:sz w:val="24"/>
                <w:szCs w:val="24"/>
              </w:rPr>
            </w:pPr>
            <w:r>
              <w:rPr>
                <w:rFonts w:ascii="Calibri" w:hAnsi="Calibri"/>
                <w:sz w:val="24"/>
                <w:szCs w:val="24"/>
              </w:rPr>
              <w:t>1800mm High Screen Fence SDF05A 15.08.14</w:t>
            </w:r>
          </w:p>
          <w:p w14:paraId="28E4CBE9" w14:textId="77777777" w:rsidR="00214423" w:rsidRDefault="00214423">
            <w:pPr>
              <w:pStyle w:val="TableText"/>
              <w:rPr>
                <w:rFonts w:ascii="Calibri" w:hAnsi="Calibri"/>
                <w:sz w:val="24"/>
                <w:szCs w:val="24"/>
              </w:rPr>
            </w:pPr>
          </w:p>
          <w:p w14:paraId="6A23D958" w14:textId="12A831C6" w:rsidR="005F71C3" w:rsidRPr="00641E0F" w:rsidRDefault="00214423" w:rsidP="00214423">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tc>
      </w:tr>
      <w:tr w:rsidR="005F71C3" w:rsidRPr="00641E0F" w14:paraId="03B721E3" w14:textId="77777777">
        <w:trPr>
          <w:cantSplit/>
        </w:trPr>
        <w:tc>
          <w:tcPr>
            <w:tcW w:w="9414" w:type="dxa"/>
            <w:tcBorders>
              <w:left w:val="nil"/>
            </w:tcBorders>
          </w:tcPr>
          <w:p w14:paraId="0AEEBC36" w14:textId="77777777" w:rsidR="005F71C3" w:rsidRPr="00641E0F" w:rsidRDefault="005F71C3">
            <w:pPr>
              <w:pStyle w:val="TableText"/>
              <w:rPr>
                <w:rFonts w:ascii="Calibri" w:hAnsi="Calibri"/>
                <w:sz w:val="24"/>
                <w:szCs w:val="24"/>
              </w:rPr>
            </w:pPr>
          </w:p>
        </w:tc>
      </w:tr>
      <w:tr w:rsidR="005F71C3" w:rsidRPr="00641E0F" w14:paraId="2725F6FA" w14:textId="77777777">
        <w:trPr>
          <w:cantSplit/>
        </w:trPr>
        <w:tc>
          <w:tcPr>
            <w:tcW w:w="9414" w:type="dxa"/>
            <w:tcBorders>
              <w:left w:val="nil"/>
            </w:tcBorders>
          </w:tcPr>
          <w:p w14:paraId="239BB2C5" w14:textId="77777777" w:rsidR="005F71C3" w:rsidRPr="00641E0F" w:rsidRDefault="005F71C3">
            <w:pPr>
              <w:pStyle w:val="TableText"/>
              <w:rPr>
                <w:rFonts w:ascii="Calibri" w:hAnsi="Calibri"/>
                <w:sz w:val="24"/>
                <w:szCs w:val="24"/>
              </w:rPr>
            </w:pPr>
          </w:p>
        </w:tc>
      </w:tr>
      <w:tr w:rsidR="005F71C3" w:rsidRPr="00641E0F" w14:paraId="3C91F66D" w14:textId="77777777">
        <w:trPr>
          <w:cantSplit/>
        </w:trPr>
        <w:tc>
          <w:tcPr>
            <w:tcW w:w="9414" w:type="dxa"/>
            <w:tcBorders>
              <w:left w:val="nil"/>
            </w:tcBorders>
          </w:tcPr>
          <w:p w14:paraId="76808C44" w14:textId="77777777" w:rsidR="005F71C3" w:rsidRPr="00641E0F" w:rsidRDefault="005F71C3">
            <w:pPr>
              <w:pStyle w:val="TableText"/>
              <w:rPr>
                <w:rFonts w:ascii="Calibri" w:hAnsi="Calibri"/>
                <w:sz w:val="24"/>
                <w:szCs w:val="24"/>
              </w:rPr>
            </w:pPr>
          </w:p>
        </w:tc>
      </w:tr>
      <w:tr w:rsidR="005F71C3" w14:paraId="269EBFB4" w14:textId="77777777">
        <w:trPr>
          <w:cantSplit/>
        </w:trPr>
        <w:tc>
          <w:tcPr>
            <w:tcW w:w="9414" w:type="dxa"/>
            <w:tcBorders>
              <w:left w:val="nil"/>
            </w:tcBorders>
          </w:tcPr>
          <w:p w14:paraId="46A798D3" w14:textId="532B4D52" w:rsidR="005F71C3" w:rsidRPr="00641E0F" w:rsidRDefault="005F71C3">
            <w:pPr>
              <w:pStyle w:val="TableText"/>
              <w:rPr>
                <w:rFonts w:ascii="Calibri" w:hAnsi="Calibri"/>
                <w:b/>
                <w:bCs/>
                <w:sz w:val="24"/>
                <w:szCs w:val="24"/>
              </w:rPr>
            </w:pPr>
            <w:bookmarkStart w:id="0" w:name="Informatives_table"/>
            <w:bookmarkEnd w:id="0"/>
          </w:p>
        </w:tc>
      </w:tr>
      <w:tr w:rsidR="005F71C3" w14:paraId="66921D9B" w14:textId="77777777">
        <w:trPr>
          <w:cantSplit/>
        </w:trPr>
        <w:tc>
          <w:tcPr>
            <w:tcW w:w="9414" w:type="dxa"/>
            <w:tcBorders>
              <w:left w:val="nil"/>
            </w:tcBorders>
          </w:tcPr>
          <w:p w14:paraId="332D2931" w14:textId="3F42356E" w:rsidR="005F71C3" w:rsidRPr="00641E0F" w:rsidRDefault="005F71C3">
            <w:pPr>
              <w:pStyle w:val="TableText"/>
              <w:rPr>
                <w:rFonts w:ascii="Calibri" w:hAnsi="Calibri"/>
                <w:sz w:val="24"/>
                <w:szCs w:val="24"/>
              </w:rPr>
            </w:pPr>
          </w:p>
        </w:tc>
      </w:tr>
      <w:tr w:rsidR="005F71C3" w14:paraId="612FDF78" w14:textId="77777777">
        <w:trPr>
          <w:cantSplit/>
        </w:trPr>
        <w:tc>
          <w:tcPr>
            <w:tcW w:w="9414" w:type="dxa"/>
            <w:tcBorders>
              <w:left w:val="nil"/>
            </w:tcBorders>
          </w:tcPr>
          <w:p w14:paraId="0E86B73A" w14:textId="77777777" w:rsidR="005F71C3" w:rsidRPr="00641E0F" w:rsidRDefault="005F71C3">
            <w:pPr>
              <w:pStyle w:val="TableText"/>
              <w:rPr>
                <w:rFonts w:ascii="Calibri" w:hAnsi="Calibri"/>
                <w:sz w:val="24"/>
                <w:szCs w:val="24"/>
              </w:rPr>
            </w:pPr>
          </w:p>
        </w:tc>
      </w:tr>
      <w:tr w:rsidR="005F71C3" w14:paraId="13A303E8" w14:textId="77777777">
        <w:trPr>
          <w:cantSplit/>
        </w:trPr>
        <w:tc>
          <w:tcPr>
            <w:tcW w:w="9414" w:type="dxa"/>
            <w:tcBorders>
              <w:left w:val="nil"/>
            </w:tcBorders>
          </w:tcPr>
          <w:p w14:paraId="049CEFAA" w14:textId="77777777" w:rsidR="005F71C3" w:rsidRPr="00641E0F" w:rsidRDefault="005F71C3">
            <w:pPr>
              <w:pStyle w:val="TableText"/>
              <w:rPr>
                <w:rFonts w:ascii="Calibri" w:hAnsi="Calibri"/>
                <w:sz w:val="24"/>
                <w:szCs w:val="24"/>
              </w:rPr>
            </w:pPr>
          </w:p>
        </w:tc>
      </w:tr>
      <w:tr w:rsidR="005F71C3" w14:paraId="0C3A4CA1" w14:textId="77777777">
        <w:trPr>
          <w:cantSplit/>
        </w:trPr>
        <w:tc>
          <w:tcPr>
            <w:tcW w:w="9414" w:type="dxa"/>
            <w:tcBorders>
              <w:left w:val="nil"/>
            </w:tcBorders>
          </w:tcPr>
          <w:p w14:paraId="6FD9A921" w14:textId="77777777" w:rsidR="005F71C3" w:rsidRPr="00641E0F" w:rsidRDefault="005F71C3">
            <w:pPr>
              <w:pStyle w:val="TableText"/>
              <w:rPr>
                <w:rFonts w:ascii="Calibri" w:hAnsi="Calibri"/>
                <w:sz w:val="24"/>
                <w:szCs w:val="24"/>
              </w:rPr>
            </w:pPr>
          </w:p>
        </w:tc>
      </w:tr>
      <w:tr w:rsidR="005F71C3" w14:paraId="47CE9C81" w14:textId="77777777">
        <w:trPr>
          <w:cantSplit/>
        </w:trPr>
        <w:tc>
          <w:tcPr>
            <w:tcW w:w="9414" w:type="dxa"/>
            <w:tcBorders>
              <w:left w:val="nil"/>
            </w:tcBorders>
          </w:tcPr>
          <w:p w14:paraId="339A76DC" w14:textId="77777777" w:rsidR="005F71C3" w:rsidRPr="00641E0F" w:rsidRDefault="005F71C3">
            <w:pPr>
              <w:pStyle w:val="TableText"/>
              <w:rPr>
                <w:rFonts w:ascii="Calibri" w:hAnsi="Calibri"/>
                <w:sz w:val="24"/>
                <w:szCs w:val="24"/>
              </w:rPr>
            </w:pPr>
          </w:p>
        </w:tc>
      </w:tr>
      <w:tr w:rsidR="005F71C3" w14:paraId="0BAC3615" w14:textId="77777777">
        <w:trPr>
          <w:cantSplit/>
        </w:trPr>
        <w:tc>
          <w:tcPr>
            <w:tcW w:w="9414" w:type="dxa"/>
            <w:tcBorders>
              <w:left w:val="nil"/>
            </w:tcBorders>
          </w:tcPr>
          <w:p w14:paraId="5C56DEBF" w14:textId="77777777" w:rsidR="005F71C3" w:rsidRPr="00641E0F" w:rsidRDefault="005F71C3">
            <w:pPr>
              <w:pStyle w:val="TableText"/>
              <w:rPr>
                <w:rFonts w:ascii="Calibri" w:hAnsi="Calibri"/>
                <w:sz w:val="24"/>
                <w:szCs w:val="24"/>
              </w:rPr>
            </w:pPr>
          </w:p>
        </w:tc>
      </w:tr>
    </w:tbl>
    <w:p w14:paraId="68A37E4C"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3310C10" w14:textId="77777777" w:rsidR="00FE266A" w:rsidRDefault="00FE266A" w:rsidP="00FE266A">
      <w:pPr>
        <w:rPr>
          <w:rFonts w:ascii="Calibri" w:hAnsi="Calibri"/>
          <w:b/>
          <w:sz w:val="24"/>
          <w:szCs w:val="24"/>
        </w:rPr>
      </w:pPr>
      <w:r>
        <w:rPr>
          <w:rFonts w:ascii="Calibri" w:hAnsi="Calibri"/>
          <w:b/>
          <w:sz w:val="24"/>
          <w:szCs w:val="24"/>
        </w:rPr>
        <w:t>NICOLA HOPKINS</w:t>
      </w:r>
    </w:p>
    <w:p w14:paraId="6BA8B593"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24ABA98" w14:textId="77777777" w:rsidR="00FE266A" w:rsidRDefault="00FE266A" w:rsidP="00FE266A">
      <w:pPr>
        <w:pStyle w:val="TableText"/>
      </w:pPr>
    </w:p>
    <w:p w14:paraId="415EA8B6" w14:textId="78E85EFA" w:rsidR="009F3984" w:rsidRPr="00DD62CA" w:rsidRDefault="00214423" w:rsidP="009F3984">
      <w:pPr>
        <w:rPr>
          <w:rFonts w:ascii="Calibri" w:hAnsi="Calibri"/>
          <w:sz w:val="24"/>
          <w:szCs w:val="24"/>
        </w:rPr>
      </w:pPr>
      <w:r>
        <w:rPr>
          <w:rFonts w:ascii="Calibri" w:hAnsi="Calibri"/>
          <w:sz w:val="24"/>
          <w:szCs w:val="24"/>
        </w:rPr>
        <w:t>Abbie Regan</w:t>
      </w:r>
    </w:p>
    <w:p w14:paraId="55162F93" w14:textId="77777777" w:rsidR="00214423" w:rsidRDefault="00214423" w:rsidP="009F3984">
      <w:pPr>
        <w:pStyle w:val="TableText"/>
        <w:rPr>
          <w:rFonts w:ascii="Calibri" w:hAnsi="Calibri"/>
          <w:sz w:val="24"/>
          <w:szCs w:val="24"/>
        </w:rPr>
      </w:pPr>
      <w:r>
        <w:rPr>
          <w:rFonts w:ascii="Calibri" w:hAnsi="Calibri"/>
          <w:sz w:val="24"/>
          <w:szCs w:val="24"/>
        </w:rPr>
        <w:t>Persimmon Homes</w:t>
      </w:r>
    </w:p>
    <w:p w14:paraId="64D579BA" w14:textId="72D45015" w:rsidR="00214423" w:rsidRDefault="00A8319B" w:rsidP="009F3984">
      <w:pPr>
        <w:pStyle w:val="TableText"/>
        <w:rPr>
          <w:rFonts w:ascii="Calibri" w:hAnsi="Calibri"/>
          <w:sz w:val="24"/>
          <w:szCs w:val="24"/>
        </w:rPr>
      </w:pPr>
      <w:r>
        <w:rPr>
          <w:rFonts w:ascii="Calibri" w:hAnsi="Calibri"/>
          <w:sz w:val="24"/>
          <w:szCs w:val="24"/>
        </w:rPr>
        <w:t>Lancaster Business Park</w:t>
      </w:r>
      <w:r w:rsidR="00214423">
        <w:rPr>
          <w:rFonts w:ascii="Calibri" w:hAnsi="Calibri"/>
          <w:sz w:val="24"/>
          <w:szCs w:val="24"/>
        </w:rPr>
        <w:t xml:space="preserve"> </w:t>
      </w:r>
    </w:p>
    <w:p w14:paraId="14DB1AF4" w14:textId="77777777" w:rsidR="00214423" w:rsidRDefault="00214423" w:rsidP="009F3984">
      <w:pPr>
        <w:pStyle w:val="TableText"/>
        <w:rPr>
          <w:rFonts w:ascii="Calibri" w:hAnsi="Calibri"/>
          <w:sz w:val="24"/>
          <w:szCs w:val="24"/>
        </w:rPr>
      </w:pPr>
      <w:r>
        <w:rPr>
          <w:rFonts w:ascii="Calibri" w:hAnsi="Calibri"/>
          <w:sz w:val="24"/>
          <w:szCs w:val="24"/>
        </w:rPr>
        <w:t>Caton Road</w:t>
      </w:r>
    </w:p>
    <w:p w14:paraId="548D6B77" w14:textId="77777777" w:rsidR="00214423" w:rsidRDefault="00214423" w:rsidP="009F3984">
      <w:pPr>
        <w:pStyle w:val="TableText"/>
        <w:rPr>
          <w:rFonts w:ascii="Calibri" w:hAnsi="Calibri"/>
          <w:sz w:val="24"/>
          <w:szCs w:val="24"/>
        </w:rPr>
      </w:pPr>
      <w:r>
        <w:rPr>
          <w:rFonts w:ascii="Calibri" w:hAnsi="Calibri"/>
          <w:sz w:val="24"/>
          <w:szCs w:val="24"/>
        </w:rPr>
        <w:t>Lancaster</w:t>
      </w:r>
    </w:p>
    <w:p w14:paraId="677B203D" w14:textId="50609DCE" w:rsidR="009F3984" w:rsidRDefault="00214423" w:rsidP="009F3984">
      <w:pPr>
        <w:pStyle w:val="TableText"/>
        <w:rPr>
          <w:rFonts w:ascii="Calibri" w:hAnsi="Calibri"/>
          <w:sz w:val="24"/>
          <w:szCs w:val="24"/>
        </w:rPr>
      </w:pPr>
      <w:r>
        <w:rPr>
          <w:rFonts w:ascii="Calibri" w:hAnsi="Calibri"/>
          <w:sz w:val="24"/>
          <w:szCs w:val="24"/>
        </w:rPr>
        <w:t>LA1 3RQ</w:t>
      </w:r>
    </w:p>
    <w:p w14:paraId="7990A0FE" w14:textId="77777777" w:rsidR="009F3984" w:rsidRDefault="009F3984" w:rsidP="009F3984">
      <w:pPr>
        <w:pStyle w:val="TableText"/>
        <w:rPr>
          <w:rFonts w:ascii="Calibri" w:hAnsi="Calibri"/>
          <w:sz w:val="24"/>
          <w:szCs w:val="24"/>
        </w:rPr>
      </w:pPr>
    </w:p>
    <w:p w14:paraId="3C7D3280"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2A0726A7" w14:textId="3C511686" w:rsidR="009F3984" w:rsidRDefault="009F3984" w:rsidP="009F3984">
      <w:pPr>
        <w:pStyle w:val="TableText"/>
        <w:rPr>
          <w:rFonts w:ascii="Calibri" w:hAnsi="Calibri"/>
          <w:sz w:val="24"/>
          <w:szCs w:val="24"/>
        </w:rPr>
      </w:pPr>
    </w:p>
    <w:p w14:paraId="6F629973" w14:textId="77777777" w:rsidR="00740309" w:rsidRDefault="00740309" w:rsidP="009F3984">
      <w:pPr>
        <w:pStyle w:val="TableText"/>
        <w:rPr>
          <w:rFonts w:ascii="Calibri" w:hAnsi="Calibri"/>
          <w:sz w:val="24"/>
          <w:szCs w:val="24"/>
        </w:rPr>
      </w:pPr>
    </w:p>
    <w:p w14:paraId="34A5C73D" w14:textId="77777777" w:rsidR="00740309" w:rsidRPr="00B52864" w:rsidRDefault="00740309" w:rsidP="00740309">
      <w:pPr>
        <w:rPr>
          <w:rFonts w:ascii="Calibri" w:hAnsi="Calibri" w:cs="Calibri"/>
          <w:b/>
          <w:bCs/>
        </w:rPr>
      </w:pPr>
      <w:r w:rsidRPr="00B52864">
        <w:rPr>
          <w:rFonts w:ascii="Calibri" w:hAnsi="Calibri" w:cs="Calibri"/>
          <w:b/>
          <w:bCs/>
        </w:rPr>
        <w:t>Notes</w:t>
      </w:r>
    </w:p>
    <w:p w14:paraId="56D94FBE" w14:textId="77777777" w:rsidR="00740309" w:rsidRPr="00B52864" w:rsidRDefault="00740309" w:rsidP="00740309">
      <w:pPr>
        <w:rPr>
          <w:rFonts w:ascii="Calibri" w:hAnsi="Calibri" w:cs="Calibri"/>
          <w:b/>
          <w:bCs/>
        </w:rPr>
      </w:pPr>
    </w:p>
    <w:p w14:paraId="69D50B08"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D151809"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47DADA"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8A39EE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140F9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A6B725" w14:textId="77777777" w:rsidR="00740309" w:rsidRPr="00B52864" w:rsidRDefault="00740309" w:rsidP="00740309">
      <w:pPr>
        <w:rPr>
          <w:rFonts w:ascii="Calibri" w:hAnsi="Calibri" w:cs="Calibri"/>
        </w:rPr>
      </w:pPr>
    </w:p>
    <w:p w14:paraId="6ACCF57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F2773A" w14:textId="77777777" w:rsidR="00740309" w:rsidRPr="00B52864" w:rsidRDefault="00740309" w:rsidP="00740309">
      <w:pPr>
        <w:rPr>
          <w:rFonts w:ascii="Calibri" w:hAnsi="Calibri" w:cs="Calibri"/>
        </w:rPr>
      </w:pPr>
    </w:p>
    <w:p w14:paraId="17D4DC8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5C1D6642"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E8E0CB"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5998" w14:textId="77777777" w:rsidR="00214423" w:rsidRDefault="00214423">
      <w:r>
        <w:separator/>
      </w:r>
    </w:p>
  </w:endnote>
  <w:endnote w:type="continuationSeparator" w:id="0">
    <w:p w14:paraId="5C03C412" w14:textId="77777777" w:rsidR="00214423" w:rsidRDefault="0021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11C1"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613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C3E5"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BE62" w14:textId="77777777" w:rsidR="00214423" w:rsidRDefault="00214423">
      <w:r>
        <w:separator/>
      </w:r>
    </w:p>
  </w:footnote>
  <w:footnote w:type="continuationSeparator" w:id="0">
    <w:p w14:paraId="44B4F746" w14:textId="77777777" w:rsidR="00214423" w:rsidRDefault="0021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010D"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6E0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735A6B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048902B" w14:textId="77777777" w:rsidR="005522D3" w:rsidRPr="00641E0F" w:rsidRDefault="005522D3">
    <w:pPr>
      <w:pStyle w:val="addresses"/>
      <w:rPr>
        <w:rFonts w:ascii="Calibri" w:hAnsi="Calibri"/>
        <w:sz w:val="24"/>
        <w:szCs w:val="24"/>
      </w:rPr>
    </w:pPr>
  </w:p>
  <w:p w14:paraId="0ACFA07C" w14:textId="2B715A4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597839">
      <w:rPr>
        <w:rFonts w:ascii="Calibri" w:hAnsi="Calibri"/>
        <w:b/>
        <w:bCs/>
        <w:sz w:val="24"/>
        <w:szCs w:val="24"/>
      </w:rPr>
      <w:t>3/2022/0657</w:t>
    </w:r>
    <w:r w:rsidRPr="00641E0F">
      <w:rPr>
        <w:rFonts w:ascii="Calibri" w:hAnsi="Calibri"/>
        <w:b/>
        <w:bCs/>
        <w:sz w:val="24"/>
        <w:szCs w:val="24"/>
      </w:rPr>
      <w:t xml:space="preserve">                                                                 DECISION DATE: </w:t>
    </w:r>
    <w:r w:rsidR="00597839">
      <w:rPr>
        <w:rFonts w:ascii="Calibri" w:hAnsi="Calibri"/>
        <w:b/>
        <w:bCs/>
        <w:sz w:val="24"/>
        <w:szCs w:val="24"/>
      </w:rPr>
      <w:t>25 October 2022</w:t>
    </w:r>
  </w:p>
  <w:p w14:paraId="5A4C66DF" w14:textId="77777777" w:rsidR="005522D3" w:rsidRDefault="005522D3">
    <w:pPr>
      <w:pBdr>
        <w:bottom w:val="single" w:sz="4" w:space="1" w:color="auto"/>
      </w:pBdr>
    </w:pPr>
  </w:p>
  <w:p w14:paraId="40137132"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A7F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C30215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D7C330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423"/>
    <w:rsid w:val="000434B1"/>
    <w:rsid w:val="00052235"/>
    <w:rsid w:val="000C3E7C"/>
    <w:rsid w:val="001A087C"/>
    <w:rsid w:val="001A0F1B"/>
    <w:rsid w:val="00214423"/>
    <w:rsid w:val="0025344E"/>
    <w:rsid w:val="00297B24"/>
    <w:rsid w:val="003449FF"/>
    <w:rsid w:val="00382199"/>
    <w:rsid w:val="00441735"/>
    <w:rsid w:val="005522D3"/>
    <w:rsid w:val="00566271"/>
    <w:rsid w:val="00577DC1"/>
    <w:rsid w:val="00597839"/>
    <w:rsid w:val="005F71C3"/>
    <w:rsid w:val="00641E0F"/>
    <w:rsid w:val="0070667B"/>
    <w:rsid w:val="00740309"/>
    <w:rsid w:val="007526EC"/>
    <w:rsid w:val="007A7F6F"/>
    <w:rsid w:val="00851E6F"/>
    <w:rsid w:val="008D7675"/>
    <w:rsid w:val="009C2053"/>
    <w:rsid w:val="009F3984"/>
    <w:rsid w:val="00A8319B"/>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835E3"/>
  <w15:chartTrackingRefBased/>
  <w15:docId w15:val="{2204183D-95FC-407A-B610-E63BEF93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701785084">
      <w:bodyDiv w:val="1"/>
      <w:marLeft w:val="0"/>
      <w:marRight w:val="0"/>
      <w:marTop w:val="0"/>
      <w:marBottom w:val="0"/>
      <w:divBdr>
        <w:top w:val="none" w:sz="0" w:space="0" w:color="auto"/>
        <w:left w:val="none" w:sz="0" w:space="0" w:color="auto"/>
        <w:bottom w:val="none" w:sz="0" w:space="0" w:color="auto"/>
        <w:right w:val="none" w:sz="0" w:space="0" w:color="auto"/>
      </w:divBdr>
    </w:div>
    <w:div w:id="1733693678">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853</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5636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2019-10-02T08:49:00Z</cp:lastPrinted>
  <dcterms:created xsi:type="dcterms:W3CDTF">2022-10-31T10:05:00Z</dcterms:created>
  <dcterms:modified xsi:type="dcterms:W3CDTF">2022-10-31T10:05:00Z</dcterms:modified>
</cp:coreProperties>
</file>